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11" w:rsidRDefault="00107C11"/>
    <w:tbl>
      <w:tblPr>
        <w:tblW w:w="0" w:type="auto"/>
        <w:jc w:val="center"/>
        <w:tblLayout w:type="fixed"/>
        <w:tblLook w:val="0000"/>
      </w:tblPr>
      <w:tblGrid>
        <w:gridCol w:w="8856"/>
      </w:tblGrid>
      <w:tr w:rsidR="00107C11">
        <w:trPr>
          <w:jc w:val="center"/>
        </w:trPr>
        <w:tc>
          <w:tcPr>
            <w:tcW w:w="8856" w:type="dxa"/>
          </w:tcPr>
          <w:p w:rsidR="00107C11" w:rsidRDefault="000D6025" w:rsidP="009F3BE0">
            <w:pPr>
              <w:pStyle w:val="Address2"/>
              <w:widowControl/>
            </w:pPr>
            <w:r>
              <w:rPr>
                <w:noProof/>
                <w:snapToGrid/>
              </w:rPr>
              <w:drawing>
                <wp:inline distT="0" distB="0" distL="0" distR="0">
                  <wp:extent cx="5476875" cy="1162050"/>
                  <wp:effectExtent l="19050" t="0" r="9525" b="0"/>
                  <wp:docPr id="1" name="Picture 1" descr="Web Site\Final\banner-B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 Site\Final\banner-B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C11">
        <w:trPr>
          <w:trHeight w:val="252"/>
          <w:jc w:val="center"/>
        </w:trPr>
        <w:tc>
          <w:tcPr>
            <w:tcW w:w="8856" w:type="dxa"/>
          </w:tcPr>
          <w:p w:rsidR="00107C11" w:rsidRDefault="005D2531">
            <w:pPr>
              <w:pStyle w:val="Address2"/>
              <w:widowControl/>
            </w:pPr>
            <w:r>
              <w:t xml:space="preserve">E-MAIL </w:t>
            </w:r>
            <w:hyperlink r:id="rId6" w:history="1">
              <w:r>
                <w:rPr>
                  <w:rStyle w:val="Hyperlink"/>
                </w:rPr>
                <w:t>JDSILLER@yahoo.com</w:t>
              </w:r>
            </w:hyperlink>
            <w:r>
              <w:t xml:space="preserve">        website: </w:t>
            </w:r>
            <w:hyperlink r:id="rId7" w:history="1">
              <w:r>
                <w:rPr>
                  <w:rStyle w:val="Hyperlink"/>
                </w:rPr>
                <w:t>www.justinsiller.com</w:t>
              </w:r>
            </w:hyperlink>
          </w:p>
        </w:tc>
      </w:tr>
    </w:tbl>
    <w:p w:rsidR="00107C11" w:rsidRDefault="005D2531">
      <w:pPr>
        <w:pStyle w:val="Heading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Designer, Artist – Video games and cartoon intellectual property</w:t>
      </w:r>
    </w:p>
    <w:p w:rsidR="00107C11" w:rsidRDefault="00107C11">
      <w:pPr>
        <w:pStyle w:val="Heading1"/>
        <w:rPr>
          <w:rFonts w:ascii="Times New Roman" w:hAnsi="Times New Roman"/>
          <w:sz w:val="22"/>
        </w:rPr>
      </w:pPr>
    </w:p>
    <w:p w:rsidR="00107C11" w:rsidRDefault="005D2531">
      <w:pPr>
        <w:pStyle w:val="Heading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107C11" w:rsidRDefault="005D2531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SUMMARY OF QUALIFICATIONS</w:t>
      </w:r>
    </w:p>
    <w:p w:rsidR="00107C11" w:rsidRDefault="005D2531">
      <w:pPr>
        <w:pStyle w:val="Heading1"/>
        <w:numPr>
          <w:ilvl w:val="0"/>
          <w:numId w:val="37"/>
        </w:numPr>
        <w:rPr>
          <w:rFonts w:ascii="Times New Roman" w:hAnsi="Times New Roman"/>
          <w:b w:val="0"/>
          <w:bCs w:val="0"/>
          <w:sz w:val="20"/>
        </w:rPr>
      </w:pPr>
      <w:proofErr w:type="gramStart"/>
      <w:r>
        <w:rPr>
          <w:rFonts w:ascii="Times New Roman" w:hAnsi="Times New Roman"/>
          <w:b w:val="0"/>
          <w:bCs w:val="0"/>
          <w:sz w:val="20"/>
        </w:rPr>
        <w:t xml:space="preserve">Production roles on </w:t>
      </w:r>
      <w:r>
        <w:rPr>
          <w:rFonts w:ascii="Times New Roman" w:hAnsi="Times New Roman"/>
          <w:sz w:val="20"/>
        </w:rPr>
        <w:t>six</w:t>
      </w:r>
      <w:r>
        <w:rPr>
          <w:rFonts w:ascii="Times New Roman" w:hAnsi="Times New Roman"/>
          <w:b w:val="0"/>
          <w:bCs w:val="0"/>
          <w:sz w:val="20"/>
        </w:rPr>
        <w:t xml:space="preserve"> shipped titles as designer, artist, and/or producer and support roles on</w:t>
      </w:r>
      <w:r>
        <w:rPr>
          <w:rFonts w:ascii="Times New Roman" w:hAnsi="Times New Roman"/>
          <w:sz w:val="20"/>
        </w:rPr>
        <w:t xml:space="preserve"> four</w:t>
      </w:r>
      <w:r>
        <w:rPr>
          <w:rFonts w:ascii="Times New Roman" w:hAnsi="Times New Roman"/>
          <w:b w:val="0"/>
          <w:bCs w:val="0"/>
          <w:sz w:val="20"/>
        </w:rPr>
        <w:t xml:space="preserve"> shipped titles.</w:t>
      </w:r>
      <w:proofErr w:type="gramEnd"/>
    </w:p>
    <w:p w:rsidR="00107C11" w:rsidRDefault="005D2531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Traditional illustration skills with emphasis on character design and map layouts.</w:t>
      </w:r>
    </w:p>
    <w:p w:rsidR="00107C11" w:rsidRDefault="005D2531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3D art skills with emphasis in polygonal (</w:t>
      </w:r>
      <w:r>
        <w:rPr>
          <w:b/>
          <w:bCs/>
          <w:sz w:val="20"/>
        </w:rPr>
        <w:t>Maya</w:t>
      </w:r>
      <w:r>
        <w:rPr>
          <w:sz w:val="20"/>
        </w:rPr>
        <w:t xml:space="preserve">) and CSG modeling of backgrounds and level assets, texture design, and </w:t>
      </w:r>
      <w:proofErr w:type="spellStart"/>
      <w:r>
        <w:rPr>
          <w:sz w:val="20"/>
        </w:rPr>
        <w:t>shaders</w:t>
      </w:r>
      <w:proofErr w:type="spellEnd"/>
      <w:r>
        <w:rPr>
          <w:sz w:val="20"/>
        </w:rPr>
        <w:t>.</w:t>
      </w:r>
    </w:p>
    <w:p w:rsidR="00107C11" w:rsidRDefault="005D2531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Professional experience in level design, layout, and creation including path editing, triggers, and entity placement.</w:t>
      </w:r>
    </w:p>
    <w:p w:rsidR="00107C11" w:rsidRDefault="005D2531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Professional experience writing game design documents, story, and dialogue.</w:t>
      </w:r>
    </w:p>
    <w:p w:rsidR="00107C11" w:rsidRDefault="00107C11">
      <w:pPr>
        <w:ind w:left="360"/>
        <w:rPr>
          <w:sz w:val="20"/>
        </w:rPr>
      </w:pPr>
    </w:p>
    <w:p w:rsidR="00107C11" w:rsidRDefault="005D2531">
      <w:pPr>
        <w:pStyle w:val="Heading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EXPERIENCE</w:t>
      </w:r>
    </w:p>
    <w:p w:rsidR="00107C11" w:rsidRDefault="00107C11"/>
    <w:p w:rsidR="00107C11" w:rsidRDefault="005D2531">
      <w:pPr>
        <w:pStyle w:val="Heading6"/>
        <w:ind w:left="0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Sony Computer Entertainment of America </w:t>
      </w:r>
    </w:p>
    <w:p w:rsidR="00107C11" w:rsidRDefault="005D2531">
      <w:pPr>
        <w:rPr>
          <w:sz w:val="20"/>
        </w:rPr>
      </w:pPr>
      <w:r>
        <w:rPr>
          <w:sz w:val="20"/>
        </w:rPr>
        <w:t xml:space="preserve"> QA and Online Support (contract through Nelson Staffing) 5/2005-9/2005</w:t>
      </w:r>
    </w:p>
    <w:p w:rsidR="00107C11" w:rsidRDefault="00107C11">
      <w:pPr>
        <w:ind w:left="720"/>
        <w:rPr>
          <w:sz w:val="20"/>
        </w:rPr>
      </w:pPr>
    </w:p>
    <w:p w:rsidR="00107C11" w:rsidRDefault="005D2531">
      <w:pPr>
        <w:ind w:left="720"/>
        <w:rPr>
          <w:sz w:val="20"/>
        </w:rPr>
      </w:pPr>
      <w:proofErr w:type="gramStart"/>
      <w:r>
        <w:rPr>
          <w:sz w:val="20"/>
        </w:rPr>
        <w:t>Moderator and support duties for all first-party online titles.</w:t>
      </w:r>
      <w:proofErr w:type="gramEnd"/>
    </w:p>
    <w:p w:rsidR="00107C11" w:rsidRDefault="00107C11">
      <w:pPr>
        <w:pStyle w:val="Heading6"/>
        <w:ind w:left="0"/>
        <w:rPr>
          <w:u w:val="single"/>
        </w:rPr>
      </w:pPr>
    </w:p>
    <w:p w:rsidR="00107C11" w:rsidRDefault="005D2531">
      <w:pPr>
        <w:pStyle w:val="Heading6"/>
        <w:ind w:left="0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Sony Online Entertainment </w:t>
      </w:r>
    </w:p>
    <w:p w:rsidR="00107C11" w:rsidRDefault="005D2531">
      <w:pPr>
        <w:rPr>
          <w:sz w:val="20"/>
        </w:rPr>
      </w:pPr>
      <w:r>
        <w:rPr>
          <w:sz w:val="20"/>
        </w:rPr>
        <w:t>Product testing analyst (contract through Mentor 4, Inc.) 12/2004 –2/2005</w:t>
      </w:r>
    </w:p>
    <w:p w:rsidR="00107C11" w:rsidRDefault="00107C11">
      <w:pPr>
        <w:ind w:left="720"/>
        <w:rPr>
          <w:sz w:val="20"/>
        </w:rPr>
      </w:pPr>
    </w:p>
    <w:p w:rsidR="00107C11" w:rsidRDefault="005D2531">
      <w:pPr>
        <w:ind w:left="720"/>
        <w:rPr>
          <w:sz w:val="22"/>
        </w:rPr>
      </w:pPr>
      <w:r>
        <w:rPr>
          <w:b/>
          <w:bCs/>
          <w:sz w:val="20"/>
        </w:rPr>
        <w:t xml:space="preserve">Untold Legends: Brotherhood of the </w:t>
      </w:r>
      <w:proofErr w:type="gramStart"/>
      <w:r>
        <w:rPr>
          <w:b/>
          <w:bCs/>
          <w:sz w:val="20"/>
        </w:rPr>
        <w:t>Blade  –</w:t>
      </w:r>
      <w:proofErr w:type="gramEnd"/>
      <w:r>
        <w:rPr>
          <w:b/>
          <w:bCs/>
          <w:sz w:val="20"/>
        </w:rPr>
        <w:t xml:space="preserve"> Sony PSP </w:t>
      </w:r>
      <w:r>
        <w:rPr>
          <w:sz w:val="20"/>
        </w:rPr>
        <w:t>(shipped</w:t>
      </w:r>
      <w:r>
        <w:rPr>
          <w:b/>
          <w:bCs/>
          <w:sz w:val="20"/>
        </w:rPr>
        <w:t xml:space="preserve"> 2005)</w:t>
      </w:r>
    </w:p>
    <w:p w:rsidR="00107C11" w:rsidRDefault="00107C11">
      <w:pPr>
        <w:rPr>
          <w:sz w:val="20"/>
        </w:rPr>
      </w:pPr>
    </w:p>
    <w:p w:rsidR="00107C11" w:rsidRDefault="005D2531">
      <w:pPr>
        <w:pStyle w:val="Heading6"/>
        <w:ind w:left="0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Midway Home Entertainment </w:t>
      </w:r>
    </w:p>
    <w:p w:rsidR="00107C11" w:rsidRDefault="005D2531">
      <w:pPr>
        <w:rPr>
          <w:sz w:val="20"/>
        </w:rPr>
      </w:pPr>
      <w:r>
        <w:rPr>
          <w:sz w:val="20"/>
        </w:rPr>
        <w:t xml:space="preserve">Product testing analyst (contract through </w:t>
      </w:r>
      <w:proofErr w:type="spellStart"/>
      <w:r>
        <w:rPr>
          <w:sz w:val="20"/>
        </w:rPr>
        <w:t>Appleone</w:t>
      </w:r>
      <w:proofErr w:type="spellEnd"/>
      <w:r>
        <w:rPr>
          <w:sz w:val="20"/>
        </w:rPr>
        <w:t>, Inc.) 6/2004 – 11/2004</w:t>
      </w:r>
    </w:p>
    <w:p w:rsidR="00107C11" w:rsidRDefault="00107C11">
      <w:pPr>
        <w:ind w:left="720"/>
        <w:rPr>
          <w:sz w:val="22"/>
        </w:rPr>
      </w:pPr>
    </w:p>
    <w:p w:rsidR="00107C11" w:rsidRDefault="005D2531">
      <w:pPr>
        <w:ind w:left="720"/>
        <w:rPr>
          <w:sz w:val="22"/>
        </w:rPr>
      </w:pPr>
      <w:r>
        <w:rPr>
          <w:b/>
          <w:bCs/>
          <w:sz w:val="20"/>
        </w:rPr>
        <w:t xml:space="preserve">Mortal </w:t>
      </w:r>
      <w:proofErr w:type="spellStart"/>
      <w:r>
        <w:rPr>
          <w:b/>
          <w:bCs/>
          <w:sz w:val="20"/>
        </w:rPr>
        <w:t>Kombat</w:t>
      </w:r>
      <w:proofErr w:type="spellEnd"/>
      <w:r>
        <w:rPr>
          <w:b/>
          <w:bCs/>
          <w:sz w:val="20"/>
        </w:rPr>
        <w:t xml:space="preserve">: </w:t>
      </w:r>
      <w:proofErr w:type="gramStart"/>
      <w:r>
        <w:rPr>
          <w:b/>
          <w:bCs/>
          <w:sz w:val="20"/>
        </w:rPr>
        <w:t>Deception  –</w:t>
      </w:r>
      <w:proofErr w:type="gramEnd"/>
      <w:r>
        <w:rPr>
          <w:b/>
          <w:bCs/>
          <w:sz w:val="20"/>
        </w:rPr>
        <w:t xml:space="preserve"> Sony </w:t>
      </w:r>
      <w:proofErr w:type="spellStart"/>
      <w:r>
        <w:rPr>
          <w:b/>
          <w:bCs/>
          <w:sz w:val="20"/>
        </w:rPr>
        <w:t>Playstation</w:t>
      </w:r>
      <w:proofErr w:type="spellEnd"/>
      <w:r>
        <w:rPr>
          <w:b/>
          <w:bCs/>
          <w:sz w:val="20"/>
        </w:rPr>
        <w:t xml:space="preserve"> 2</w:t>
      </w:r>
      <w:r>
        <w:rPr>
          <w:sz w:val="20"/>
        </w:rPr>
        <w:t xml:space="preserve"> (shipped </w:t>
      </w:r>
      <w:r>
        <w:rPr>
          <w:b/>
          <w:bCs/>
          <w:sz w:val="20"/>
        </w:rPr>
        <w:t>2004</w:t>
      </w:r>
      <w:r>
        <w:rPr>
          <w:sz w:val="20"/>
        </w:rPr>
        <w:t>)</w:t>
      </w:r>
    </w:p>
    <w:p w:rsidR="00107C11" w:rsidRDefault="00107C11"/>
    <w:p w:rsidR="00107C11" w:rsidRDefault="005D2531">
      <w:pPr>
        <w:pStyle w:val="Heading7"/>
        <w:ind w:firstLine="0"/>
        <w:rPr>
          <w:b w:val="0"/>
          <w:bCs w:val="0"/>
          <w:u w:val="single"/>
        </w:rPr>
      </w:pPr>
      <w:proofErr w:type="spellStart"/>
      <w:r>
        <w:rPr>
          <w:b w:val="0"/>
          <w:bCs w:val="0"/>
          <w:u w:val="single"/>
        </w:rPr>
        <w:t>Dragonstone</w:t>
      </w:r>
      <w:proofErr w:type="spellEnd"/>
      <w:r>
        <w:rPr>
          <w:b w:val="0"/>
          <w:bCs w:val="0"/>
          <w:u w:val="single"/>
        </w:rPr>
        <w:t xml:space="preserve"> Software</w:t>
      </w:r>
    </w:p>
    <w:p w:rsidR="00107C11" w:rsidRDefault="005D2531">
      <w:pPr>
        <w:rPr>
          <w:sz w:val="20"/>
        </w:rPr>
      </w:pPr>
      <w:r>
        <w:rPr>
          <w:sz w:val="20"/>
        </w:rPr>
        <w:t>Lead Designer / Lead Level Artist 5/99 – 3/2001</w:t>
      </w:r>
    </w:p>
    <w:p w:rsidR="00107C11" w:rsidRDefault="005D2531">
      <w:pPr>
        <w:ind w:firstLine="72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:rsidR="00107C11" w:rsidRDefault="005D2531">
      <w:pPr>
        <w:ind w:left="720"/>
        <w:rPr>
          <w:sz w:val="20"/>
        </w:rPr>
      </w:pPr>
      <w:r>
        <w:rPr>
          <w:b/>
          <w:bCs/>
          <w:sz w:val="20"/>
        </w:rPr>
        <w:t xml:space="preserve">Dragon’s Lair 3D – PC </w:t>
      </w:r>
      <w:r>
        <w:rPr>
          <w:sz w:val="20"/>
        </w:rPr>
        <w:t>and</w:t>
      </w:r>
      <w:r>
        <w:rPr>
          <w:b/>
          <w:bCs/>
          <w:sz w:val="20"/>
        </w:rPr>
        <w:t xml:space="preserve"> XBOX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2002)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Wrote game cinemas and created concept art for new game characters.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Initially worked to create the original design document and lead design meetings.  Later functioned as lead level designer training junior level designers.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Blocked out world space in </w:t>
      </w:r>
      <w:r>
        <w:rPr>
          <w:b/>
          <w:bCs/>
          <w:sz w:val="20"/>
        </w:rPr>
        <w:t>Tread 3D</w:t>
      </w:r>
      <w:r>
        <w:rPr>
          <w:sz w:val="20"/>
        </w:rPr>
        <w:t xml:space="preserve"> (</w:t>
      </w:r>
      <w:r>
        <w:rPr>
          <w:b/>
          <w:bCs/>
          <w:sz w:val="20"/>
        </w:rPr>
        <w:t>CSG)</w:t>
      </w:r>
      <w:r>
        <w:rPr>
          <w:sz w:val="20"/>
        </w:rPr>
        <w:t xml:space="preserve"> and divided by section for assignment to individual designers.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Created final geometry and lighting for individual rooms/ areas including, but not limited to: Castle entrance, Main Hall, Hall of Skulls, and Singe’s Lair.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Modeled various prefabs and elements.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Designed and applied textures.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Managed the tracking of all level assets in </w:t>
      </w:r>
      <w:r>
        <w:rPr>
          <w:b/>
          <w:bCs/>
          <w:sz w:val="20"/>
        </w:rPr>
        <w:t>SourceSafe</w:t>
      </w:r>
      <w:r>
        <w:rPr>
          <w:sz w:val="20"/>
        </w:rPr>
        <w:t>.</w:t>
      </w:r>
    </w:p>
    <w:p w:rsidR="00107C11" w:rsidRDefault="005D2531">
      <w:pPr>
        <w:numPr>
          <w:ilvl w:val="0"/>
          <w:numId w:val="12"/>
        </w:numPr>
        <w:rPr>
          <w:sz w:val="20"/>
        </w:rPr>
      </w:pPr>
      <w:r>
        <w:rPr>
          <w:sz w:val="20"/>
        </w:rPr>
        <w:lastRenderedPageBreak/>
        <w:t>Offered assistance and suggestions in the development of Tread 3D which were implemented.</w:t>
      </w:r>
    </w:p>
    <w:p w:rsidR="00107C11" w:rsidRDefault="00107C11">
      <w:pPr>
        <w:rPr>
          <w:b/>
          <w:bCs/>
          <w:sz w:val="20"/>
          <w:u w:val="single"/>
        </w:rPr>
      </w:pPr>
    </w:p>
    <w:p w:rsidR="00107C11" w:rsidRDefault="005D2531">
      <w:pPr>
        <w:rPr>
          <w:sz w:val="20"/>
          <w:u w:val="single"/>
        </w:rPr>
      </w:pPr>
      <w:r>
        <w:rPr>
          <w:sz w:val="20"/>
          <w:u w:val="single"/>
        </w:rPr>
        <w:t>Player 1, Inc.</w:t>
      </w:r>
    </w:p>
    <w:p w:rsidR="00107C11" w:rsidRDefault="005D2531">
      <w:pPr>
        <w:rPr>
          <w:b/>
          <w:bCs/>
          <w:sz w:val="20"/>
        </w:rPr>
      </w:pPr>
      <w:r>
        <w:rPr>
          <w:sz w:val="20"/>
        </w:rPr>
        <w:t>Associate Producer/ Designer 11/97 – 8/98</w:t>
      </w:r>
    </w:p>
    <w:p w:rsidR="00107C11" w:rsidRDefault="00107C11">
      <w:pPr>
        <w:ind w:left="720"/>
        <w:rPr>
          <w:b/>
          <w:bCs/>
          <w:sz w:val="20"/>
        </w:rPr>
      </w:pPr>
    </w:p>
    <w:p w:rsidR="00107C11" w:rsidRDefault="005D2531">
      <w:pPr>
        <w:ind w:left="720"/>
        <w:rPr>
          <w:b/>
          <w:bCs/>
          <w:sz w:val="20"/>
        </w:rPr>
      </w:pPr>
      <w:r>
        <w:rPr>
          <w:b/>
          <w:bCs/>
          <w:sz w:val="20"/>
        </w:rPr>
        <w:t xml:space="preserve">Tommy Thunder – Sony </w:t>
      </w:r>
      <w:proofErr w:type="spellStart"/>
      <w:r>
        <w:rPr>
          <w:b/>
          <w:bCs/>
          <w:sz w:val="20"/>
        </w:rPr>
        <w:t>Playstation</w:t>
      </w:r>
      <w:proofErr w:type="spellEnd"/>
      <w:r>
        <w:rPr>
          <w:b/>
          <w:bCs/>
          <w:sz w:val="20"/>
        </w:rPr>
        <w:t xml:space="preserve"> (1998)</w:t>
      </w:r>
    </w:p>
    <w:p w:rsidR="00107C11" w:rsidRDefault="005D2531">
      <w:pPr>
        <w:numPr>
          <w:ilvl w:val="0"/>
          <w:numId w:val="17"/>
        </w:numPr>
        <w:rPr>
          <w:sz w:val="20"/>
        </w:rPr>
      </w:pPr>
      <w:r>
        <w:rPr>
          <w:sz w:val="20"/>
        </w:rPr>
        <w:t>Managed scope reduction and redesign of Tommy Thunder, an original in-house design.</w:t>
      </w:r>
    </w:p>
    <w:p w:rsidR="00107C11" w:rsidRDefault="005D2531">
      <w:pPr>
        <w:numPr>
          <w:ilvl w:val="0"/>
          <w:numId w:val="17"/>
        </w:numPr>
        <w:rPr>
          <w:sz w:val="20"/>
        </w:rPr>
      </w:pPr>
      <w:r>
        <w:rPr>
          <w:sz w:val="20"/>
        </w:rPr>
        <w:t>Designed level maps and game flow.</w:t>
      </w:r>
    </w:p>
    <w:p w:rsidR="00107C11" w:rsidRDefault="005D2531">
      <w:pPr>
        <w:numPr>
          <w:ilvl w:val="0"/>
          <w:numId w:val="14"/>
        </w:numPr>
        <w:rPr>
          <w:sz w:val="20"/>
        </w:rPr>
      </w:pPr>
      <w:r>
        <w:rPr>
          <w:sz w:val="20"/>
        </w:rPr>
        <w:t>Acted as liaison between management and creative team of designers, artists, and programmers.</w:t>
      </w:r>
    </w:p>
    <w:p w:rsidR="00107C11" w:rsidRDefault="00107C11">
      <w:pPr>
        <w:rPr>
          <w:sz w:val="20"/>
        </w:rPr>
      </w:pPr>
    </w:p>
    <w:p w:rsidR="00107C11" w:rsidRDefault="005D2531">
      <w:pPr>
        <w:pStyle w:val="Heading8"/>
        <w:ind w:firstLine="0"/>
        <w:rPr>
          <w:b w:val="0"/>
          <w:bCs w:val="0"/>
        </w:rPr>
      </w:pPr>
      <w:r>
        <w:rPr>
          <w:b w:val="0"/>
          <w:bCs w:val="0"/>
        </w:rPr>
        <w:t>Visual Concepts</w:t>
      </w:r>
    </w:p>
    <w:p w:rsidR="00107C11" w:rsidRDefault="005D2531">
      <w:pPr>
        <w:rPr>
          <w:sz w:val="20"/>
        </w:rPr>
      </w:pPr>
      <w:r>
        <w:rPr>
          <w:sz w:val="20"/>
        </w:rPr>
        <w:t>Quality Assurance (Contract) 9/1997 – 11/97</w:t>
      </w:r>
    </w:p>
    <w:p w:rsidR="00107C11" w:rsidRDefault="00107C11">
      <w:pPr>
        <w:ind w:left="720" w:firstLine="720"/>
        <w:rPr>
          <w:b/>
          <w:bCs/>
          <w:sz w:val="20"/>
        </w:rPr>
      </w:pPr>
    </w:p>
    <w:p w:rsidR="00107C11" w:rsidRDefault="005D2531">
      <w:pPr>
        <w:ind w:left="720"/>
        <w:rPr>
          <w:sz w:val="22"/>
        </w:rPr>
      </w:pPr>
      <w:r>
        <w:rPr>
          <w:b/>
          <w:bCs/>
          <w:sz w:val="20"/>
        </w:rPr>
        <w:t xml:space="preserve">ONE – Sony </w:t>
      </w:r>
      <w:proofErr w:type="spellStart"/>
      <w:r>
        <w:rPr>
          <w:b/>
          <w:bCs/>
          <w:sz w:val="20"/>
        </w:rPr>
        <w:t>Playstation</w:t>
      </w:r>
      <w:proofErr w:type="spellEnd"/>
      <w:r>
        <w:rPr>
          <w:b/>
          <w:bCs/>
          <w:sz w:val="20"/>
        </w:rPr>
        <w:t xml:space="preserve">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1997)</w:t>
      </w:r>
    </w:p>
    <w:p w:rsidR="00107C11" w:rsidRDefault="005D2531">
      <w:pPr>
        <w:numPr>
          <w:ilvl w:val="0"/>
          <w:numId w:val="15"/>
        </w:numPr>
        <w:rPr>
          <w:sz w:val="20"/>
        </w:rPr>
      </w:pPr>
      <w:r>
        <w:rPr>
          <w:sz w:val="20"/>
        </w:rPr>
        <w:t>Laid out enemy paths and cameras.</w:t>
      </w:r>
    </w:p>
    <w:p w:rsidR="00107C11" w:rsidRDefault="005D2531">
      <w:pPr>
        <w:numPr>
          <w:ilvl w:val="0"/>
          <w:numId w:val="15"/>
        </w:numPr>
        <w:rPr>
          <w:sz w:val="20"/>
        </w:rPr>
      </w:pPr>
      <w:r>
        <w:rPr>
          <w:sz w:val="20"/>
        </w:rPr>
        <w:t>Worked with artists to balance difficulty and flow of the game.</w:t>
      </w:r>
    </w:p>
    <w:p w:rsidR="00107C11" w:rsidRDefault="005D2531">
      <w:pPr>
        <w:numPr>
          <w:ilvl w:val="0"/>
          <w:numId w:val="15"/>
        </w:numPr>
        <w:rPr>
          <w:sz w:val="20"/>
        </w:rPr>
      </w:pPr>
      <w:r>
        <w:rPr>
          <w:sz w:val="20"/>
        </w:rPr>
        <w:t>Managed internal and external QA efforts and managed prioritization of bugs.</w:t>
      </w:r>
    </w:p>
    <w:p w:rsidR="00107C11" w:rsidRDefault="00107C11">
      <w:pPr>
        <w:rPr>
          <w:b/>
          <w:bCs/>
          <w:sz w:val="20"/>
        </w:rPr>
      </w:pPr>
    </w:p>
    <w:p w:rsidR="00107C11" w:rsidRDefault="005D2531">
      <w:pPr>
        <w:pStyle w:val="Heading9"/>
        <w:ind w:left="0"/>
        <w:rPr>
          <w:b w:val="0"/>
          <w:bCs w:val="0"/>
        </w:rPr>
      </w:pPr>
      <w:r>
        <w:rPr>
          <w:b w:val="0"/>
          <w:bCs w:val="0"/>
        </w:rPr>
        <w:t>Disney Interactive</w:t>
      </w:r>
    </w:p>
    <w:p w:rsidR="00107C11" w:rsidRDefault="005D2531">
      <w:pPr>
        <w:rPr>
          <w:sz w:val="20"/>
        </w:rPr>
      </w:pPr>
      <w:r>
        <w:rPr>
          <w:sz w:val="20"/>
        </w:rPr>
        <w:t>Associate Producer/ Designer 9/96 – 4/97</w:t>
      </w:r>
    </w:p>
    <w:p w:rsidR="00107C11" w:rsidRDefault="00107C11">
      <w:pPr>
        <w:ind w:left="720"/>
        <w:rPr>
          <w:sz w:val="20"/>
        </w:rPr>
      </w:pPr>
    </w:p>
    <w:p w:rsidR="00107C11" w:rsidRDefault="005D2531">
      <w:pPr>
        <w:ind w:left="720"/>
        <w:rPr>
          <w:sz w:val="22"/>
        </w:rPr>
      </w:pPr>
      <w:r>
        <w:rPr>
          <w:b/>
          <w:bCs/>
          <w:sz w:val="20"/>
        </w:rPr>
        <w:t xml:space="preserve">Hercules On-line Adventure – Sony </w:t>
      </w:r>
      <w:proofErr w:type="spellStart"/>
      <w:r>
        <w:rPr>
          <w:b/>
          <w:bCs/>
          <w:sz w:val="20"/>
        </w:rPr>
        <w:t>Playstation</w:t>
      </w:r>
      <w:proofErr w:type="spellEnd"/>
      <w:r>
        <w:rPr>
          <w:b/>
          <w:bCs/>
          <w:sz w:val="20"/>
        </w:rPr>
        <w:t xml:space="preserve"> (1997)</w:t>
      </w:r>
    </w:p>
    <w:p w:rsidR="00107C11" w:rsidRDefault="005D2531">
      <w:pPr>
        <w:numPr>
          <w:ilvl w:val="0"/>
          <w:numId w:val="4"/>
        </w:numPr>
        <w:rPr>
          <w:sz w:val="20"/>
        </w:rPr>
      </w:pPr>
      <w:r>
        <w:rPr>
          <w:sz w:val="20"/>
        </w:rPr>
        <w:t>Managed internal design efforts and trained junior designers on Hercules On-line Adventure, a proposed project for PC platform.</w:t>
      </w:r>
    </w:p>
    <w:p w:rsidR="00107C11" w:rsidRDefault="005D2531">
      <w:pPr>
        <w:numPr>
          <w:ilvl w:val="0"/>
          <w:numId w:val="20"/>
        </w:numPr>
        <w:rPr>
          <w:sz w:val="20"/>
        </w:rPr>
      </w:pPr>
      <w:r>
        <w:rPr>
          <w:sz w:val="20"/>
        </w:rPr>
        <w:t>Managed external developer and researched technical considerations.</w:t>
      </w:r>
    </w:p>
    <w:p w:rsidR="00107C11" w:rsidRDefault="005D2531">
      <w:pPr>
        <w:numPr>
          <w:ilvl w:val="0"/>
          <w:numId w:val="20"/>
        </w:numPr>
        <w:rPr>
          <w:sz w:val="20"/>
        </w:rPr>
      </w:pPr>
      <w:r>
        <w:rPr>
          <w:sz w:val="20"/>
        </w:rPr>
        <w:t>Designed charts for character abilities, attacks, and special moves.</w:t>
      </w:r>
    </w:p>
    <w:p w:rsidR="00107C11" w:rsidRDefault="00107C11">
      <w:pPr>
        <w:ind w:left="720"/>
        <w:rPr>
          <w:sz w:val="20"/>
        </w:rPr>
      </w:pPr>
    </w:p>
    <w:p w:rsidR="00107C11" w:rsidRDefault="005D2531">
      <w:pPr>
        <w:pStyle w:val="Heading9"/>
      </w:pPr>
      <w:proofErr w:type="spellStart"/>
      <w:r>
        <w:t>S’punj</w:t>
      </w:r>
      <w:proofErr w:type="spellEnd"/>
      <w:r>
        <w:t xml:space="preserve"> </w:t>
      </w:r>
    </w:p>
    <w:p w:rsidR="00107C11" w:rsidRDefault="005D2531">
      <w:pPr>
        <w:numPr>
          <w:ilvl w:val="0"/>
          <w:numId w:val="21"/>
        </w:numPr>
        <w:rPr>
          <w:sz w:val="20"/>
        </w:rPr>
      </w:pPr>
      <w:r>
        <w:rPr>
          <w:sz w:val="20"/>
        </w:rPr>
        <w:t>Assisted in story creation and writing game design documents.</w:t>
      </w:r>
    </w:p>
    <w:p w:rsidR="00107C11" w:rsidRDefault="005D2531">
      <w:pPr>
        <w:numPr>
          <w:ilvl w:val="0"/>
          <w:numId w:val="21"/>
        </w:numPr>
        <w:rPr>
          <w:sz w:val="20"/>
        </w:rPr>
      </w:pPr>
      <w:r>
        <w:rPr>
          <w:sz w:val="20"/>
        </w:rPr>
        <w:t>Acted as associate designer.</w:t>
      </w:r>
    </w:p>
    <w:p w:rsidR="00107C11" w:rsidRDefault="00107C11">
      <w:pPr>
        <w:pStyle w:val="Heading9"/>
      </w:pPr>
    </w:p>
    <w:p w:rsidR="00107C11" w:rsidRDefault="005D2531">
      <w:pPr>
        <w:pStyle w:val="Heading9"/>
        <w:ind w:left="0"/>
        <w:rPr>
          <w:b w:val="0"/>
          <w:bCs w:val="0"/>
        </w:rPr>
      </w:pPr>
      <w:r>
        <w:rPr>
          <w:b w:val="0"/>
          <w:bCs w:val="0"/>
        </w:rPr>
        <w:t>Interplay Productions</w:t>
      </w:r>
    </w:p>
    <w:p w:rsidR="00107C11" w:rsidRDefault="005D2531">
      <w:pPr>
        <w:rPr>
          <w:sz w:val="20"/>
        </w:rPr>
      </w:pPr>
      <w:r>
        <w:rPr>
          <w:sz w:val="20"/>
        </w:rPr>
        <w:t>Associate Producer/ Designer 12/94 – 3/96</w:t>
      </w:r>
    </w:p>
    <w:p w:rsidR="00107C11" w:rsidRDefault="00107C11">
      <w:pPr>
        <w:ind w:left="720"/>
        <w:rPr>
          <w:b/>
          <w:bCs/>
          <w:sz w:val="20"/>
        </w:rPr>
      </w:pPr>
    </w:p>
    <w:p w:rsidR="00107C11" w:rsidRDefault="005D2531">
      <w:pPr>
        <w:ind w:left="720"/>
        <w:rPr>
          <w:sz w:val="22"/>
        </w:rPr>
      </w:pPr>
      <w:r>
        <w:rPr>
          <w:b/>
          <w:bCs/>
          <w:sz w:val="20"/>
        </w:rPr>
        <w:t xml:space="preserve">Casper – 3DO, Sony </w:t>
      </w:r>
      <w:proofErr w:type="spellStart"/>
      <w:r>
        <w:rPr>
          <w:b/>
          <w:bCs/>
          <w:sz w:val="20"/>
        </w:rPr>
        <w:t>Playstation</w:t>
      </w:r>
      <w:proofErr w:type="spellEnd"/>
      <w:r>
        <w:rPr>
          <w:b/>
          <w:bCs/>
          <w:sz w:val="20"/>
        </w:rPr>
        <w:t xml:space="preserve">, </w:t>
      </w:r>
      <w:r>
        <w:rPr>
          <w:sz w:val="20"/>
        </w:rPr>
        <w:t>and</w:t>
      </w:r>
      <w:r>
        <w:rPr>
          <w:b/>
          <w:bCs/>
          <w:sz w:val="20"/>
        </w:rPr>
        <w:t xml:space="preserve"> Sega Saturn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1996)</w:t>
      </w:r>
    </w:p>
    <w:p w:rsidR="00107C11" w:rsidRDefault="005D2531">
      <w:pPr>
        <w:pStyle w:val="Heading4"/>
        <w:numPr>
          <w:ilvl w:val="0"/>
          <w:numId w:val="9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Producer on project developed in Norway.</w:t>
      </w:r>
    </w:p>
    <w:p w:rsidR="00107C11" w:rsidRDefault="005D2531">
      <w:pPr>
        <w:pStyle w:val="Heading4"/>
        <w:numPr>
          <w:ilvl w:val="0"/>
          <w:numId w:val="9"/>
        </w:numPr>
        <w:rPr>
          <w:b w:val="0"/>
          <w:bCs w:val="0"/>
          <w:sz w:val="20"/>
        </w:rPr>
      </w:pPr>
      <w:proofErr w:type="gramStart"/>
      <w:r>
        <w:rPr>
          <w:b w:val="0"/>
          <w:bCs w:val="0"/>
          <w:sz w:val="20"/>
        </w:rPr>
        <w:t>Managed procurement of audio assets, dev kits, licenses, and milestone schedules.</w:t>
      </w:r>
      <w:proofErr w:type="gramEnd"/>
    </w:p>
    <w:p w:rsidR="00107C11" w:rsidRDefault="005D2531">
      <w:pPr>
        <w:pStyle w:val="Heading4"/>
        <w:numPr>
          <w:ilvl w:val="0"/>
          <w:numId w:val="9"/>
        </w:numPr>
        <w:rPr>
          <w:b w:val="0"/>
          <w:bCs w:val="0"/>
          <w:sz w:val="20"/>
        </w:rPr>
      </w:pPr>
      <w:proofErr w:type="gramStart"/>
      <w:r>
        <w:rPr>
          <w:b w:val="0"/>
          <w:bCs w:val="0"/>
          <w:sz w:val="20"/>
        </w:rPr>
        <w:t>Spent three weeks on-site overseas to act as liaison between publisher and developer.</w:t>
      </w:r>
      <w:proofErr w:type="gramEnd"/>
    </w:p>
    <w:p w:rsidR="00107C11" w:rsidRDefault="005D2531">
      <w:pPr>
        <w:numPr>
          <w:ilvl w:val="0"/>
          <w:numId w:val="9"/>
        </w:numPr>
        <w:rPr>
          <w:sz w:val="20"/>
        </w:rPr>
      </w:pPr>
      <w:r>
        <w:rPr>
          <w:sz w:val="20"/>
        </w:rPr>
        <w:t>Worked with legal department to secure contracts with licensees.</w:t>
      </w:r>
    </w:p>
    <w:p w:rsidR="00107C11" w:rsidRDefault="005D2531">
      <w:pPr>
        <w:numPr>
          <w:ilvl w:val="0"/>
          <w:numId w:val="9"/>
        </w:numPr>
        <w:rPr>
          <w:sz w:val="20"/>
        </w:rPr>
      </w:pPr>
      <w:r>
        <w:rPr>
          <w:sz w:val="20"/>
        </w:rPr>
        <w:t>Ran the 3DO development kit internally at Interplay for all code updates.</w:t>
      </w:r>
    </w:p>
    <w:p w:rsidR="00107C11" w:rsidRDefault="005D2531">
      <w:pPr>
        <w:rPr>
          <w:sz w:val="20"/>
        </w:rPr>
      </w:pPr>
      <w:r>
        <w:rPr>
          <w:sz w:val="20"/>
        </w:rPr>
        <w:t xml:space="preserve">  </w:t>
      </w:r>
    </w:p>
    <w:p w:rsidR="00107C11" w:rsidRDefault="005D2531">
      <w:pPr>
        <w:ind w:firstLine="720"/>
        <w:rPr>
          <w:sz w:val="20"/>
        </w:rPr>
      </w:pPr>
      <w:r>
        <w:rPr>
          <w:b/>
          <w:bCs/>
          <w:sz w:val="20"/>
        </w:rPr>
        <w:t>Earthworm Jim: Special Edition – Sega CD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1995)</w:t>
      </w:r>
    </w:p>
    <w:p w:rsidR="00107C11" w:rsidRDefault="005D2531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Produced title for publishing by Interplay.</w:t>
      </w:r>
    </w:p>
    <w:p w:rsidR="00107C11" w:rsidRDefault="005D2531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Managed coordination of development with internal marketing and QA.</w:t>
      </w:r>
    </w:p>
    <w:p w:rsidR="00107C11" w:rsidRDefault="005D2531">
      <w:pPr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Game received </w:t>
      </w:r>
      <w:r>
        <w:rPr>
          <w:b/>
          <w:bCs/>
          <w:sz w:val="20"/>
        </w:rPr>
        <w:t>Editor’s Choice Gold Award</w:t>
      </w:r>
      <w:r>
        <w:rPr>
          <w:sz w:val="20"/>
        </w:rPr>
        <w:t xml:space="preserve"> in the industry publication </w:t>
      </w:r>
      <w:r>
        <w:rPr>
          <w:b/>
          <w:bCs/>
          <w:sz w:val="20"/>
        </w:rPr>
        <w:t>EGM</w:t>
      </w:r>
      <w:r>
        <w:rPr>
          <w:sz w:val="20"/>
        </w:rPr>
        <w:t>.</w:t>
      </w:r>
    </w:p>
    <w:p w:rsidR="00107C11" w:rsidRDefault="00107C11">
      <w:pPr>
        <w:rPr>
          <w:sz w:val="20"/>
        </w:rPr>
      </w:pPr>
    </w:p>
    <w:p w:rsidR="00107C11" w:rsidRDefault="005D2531">
      <w:pPr>
        <w:ind w:left="720"/>
        <w:rPr>
          <w:b/>
          <w:bCs/>
          <w:sz w:val="20"/>
        </w:rPr>
      </w:pPr>
      <w:proofErr w:type="spellStart"/>
      <w:proofErr w:type="gramStart"/>
      <w:r>
        <w:rPr>
          <w:b/>
          <w:bCs/>
          <w:sz w:val="20"/>
        </w:rPr>
        <w:t>Boogerman</w:t>
      </w:r>
      <w:proofErr w:type="spellEnd"/>
      <w:r>
        <w:rPr>
          <w:b/>
          <w:bCs/>
          <w:sz w:val="20"/>
        </w:rPr>
        <w:t xml:space="preserve">  -</w:t>
      </w:r>
      <w:proofErr w:type="gramEnd"/>
      <w:r>
        <w:rPr>
          <w:b/>
          <w:bCs/>
          <w:sz w:val="20"/>
        </w:rPr>
        <w:t xml:space="preserve"> SNES (</w:t>
      </w:r>
      <w:r>
        <w:rPr>
          <w:sz w:val="20"/>
        </w:rPr>
        <w:t xml:space="preserve">shipped </w:t>
      </w:r>
      <w:r>
        <w:rPr>
          <w:b/>
          <w:bCs/>
          <w:sz w:val="20"/>
        </w:rPr>
        <w:t>1995)</w:t>
      </w:r>
    </w:p>
    <w:p w:rsidR="00107C11" w:rsidRDefault="005D2531">
      <w:pPr>
        <w:numPr>
          <w:ilvl w:val="0"/>
          <w:numId w:val="41"/>
        </w:numPr>
        <w:rPr>
          <w:b/>
          <w:bCs/>
          <w:sz w:val="20"/>
        </w:rPr>
      </w:pPr>
      <w:r>
        <w:rPr>
          <w:sz w:val="20"/>
        </w:rPr>
        <w:t>Managed internal QA efforts for port over to SNES.</w:t>
      </w:r>
    </w:p>
    <w:p w:rsidR="00107C11" w:rsidRDefault="00107C11">
      <w:pPr>
        <w:pStyle w:val="Heading4"/>
        <w:ind w:left="0"/>
        <w:rPr>
          <w:sz w:val="20"/>
          <w:u w:val="single"/>
        </w:rPr>
      </w:pPr>
    </w:p>
    <w:p w:rsidR="00107C11" w:rsidRDefault="005D2531">
      <w:pPr>
        <w:pStyle w:val="Heading4"/>
        <w:ind w:left="0"/>
        <w:rPr>
          <w:b w:val="0"/>
          <w:bCs w:val="0"/>
          <w:sz w:val="20"/>
          <w:u w:val="single"/>
        </w:rPr>
      </w:pPr>
      <w:r>
        <w:rPr>
          <w:b w:val="0"/>
          <w:bCs w:val="0"/>
          <w:sz w:val="20"/>
          <w:u w:val="single"/>
        </w:rPr>
        <w:t>Sunsoft of America</w:t>
      </w:r>
    </w:p>
    <w:p w:rsidR="00107C11" w:rsidRDefault="005D2531">
      <w:pPr>
        <w:pStyle w:val="Heading4"/>
        <w:ind w:left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Associate Producer/ Designer 3/93 – 8/94</w:t>
      </w:r>
    </w:p>
    <w:p w:rsidR="00107C11" w:rsidRDefault="00107C11">
      <w:pPr>
        <w:pStyle w:val="Heading4"/>
        <w:rPr>
          <w:sz w:val="20"/>
        </w:rPr>
      </w:pPr>
    </w:p>
    <w:p w:rsidR="00107C11" w:rsidRDefault="005D2531">
      <w:pPr>
        <w:pStyle w:val="Heading4"/>
        <w:rPr>
          <w:sz w:val="20"/>
        </w:rPr>
      </w:pPr>
      <w:r>
        <w:rPr>
          <w:sz w:val="20"/>
        </w:rPr>
        <w:t xml:space="preserve">Zero the Kamikaze Squirrel – Nintendo SNES </w:t>
      </w:r>
      <w:r>
        <w:rPr>
          <w:b w:val="0"/>
          <w:bCs w:val="0"/>
          <w:sz w:val="20"/>
        </w:rPr>
        <w:t>and</w:t>
      </w:r>
      <w:r>
        <w:rPr>
          <w:sz w:val="20"/>
        </w:rPr>
        <w:t xml:space="preserve"> Sega Genesis (</w:t>
      </w:r>
      <w:r>
        <w:rPr>
          <w:b w:val="0"/>
          <w:bCs w:val="0"/>
          <w:sz w:val="20"/>
        </w:rPr>
        <w:t xml:space="preserve">shipped </w:t>
      </w:r>
      <w:r>
        <w:rPr>
          <w:sz w:val="20"/>
        </w:rPr>
        <w:t>1994)</w:t>
      </w:r>
    </w:p>
    <w:p w:rsidR="00107C11" w:rsidRDefault="005D2531">
      <w:pPr>
        <w:numPr>
          <w:ilvl w:val="0"/>
          <w:numId w:val="38"/>
        </w:numPr>
        <w:rPr>
          <w:sz w:val="22"/>
        </w:rPr>
      </w:pPr>
      <w:r>
        <w:rPr>
          <w:sz w:val="20"/>
        </w:rPr>
        <w:t xml:space="preserve">Creator and Main Character designer. </w:t>
      </w:r>
    </w:p>
    <w:p w:rsidR="00107C11" w:rsidRDefault="005D2531">
      <w:pPr>
        <w:numPr>
          <w:ilvl w:val="0"/>
          <w:numId w:val="38"/>
        </w:numPr>
        <w:rPr>
          <w:sz w:val="20"/>
        </w:rPr>
      </w:pPr>
      <w:r>
        <w:rPr>
          <w:sz w:val="20"/>
        </w:rPr>
        <w:t>Designed main player mechanics, enemies, and general game flow.</w:t>
      </w:r>
      <w:r>
        <w:rPr>
          <w:sz w:val="22"/>
        </w:rPr>
        <w:t xml:space="preserve"> </w:t>
      </w:r>
    </w:p>
    <w:p w:rsidR="00107C11" w:rsidRDefault="005D2531">
      <w:pPr>
        <w:numPr>
          <w:ilvl w:val="0"/>
          <w:numId w:val="38"/>
        </w:numPr>
        <w:rPr>
          <w:sz w:val="20"/>
        </w:rPr>
      </w:pPr>
      <w:r>
        <w:rPr>
          <w:sz w:val="20"/>
        </w:rPr>
        <w:t xml:space="preserve">Wrote story, dialogue and storyboarded </w:t>
      </w:r>
      <w:proofErr w:type="spellStart"/>
      <w:r>
        <w:rPr>
          <w:sz w:val="20"/>
        </w:rPr>
        <w:t>cinematics</w:t>
      </w:r>
      <w:proofErr w:type="spellEnd"/>
      <w:r>
        <w:rPr>
          <w:sz w:val="20"/>
        </w:rPr>
        <w:t>.</w:t>
      </w:r>
    </w:p>
    <w:p w:rsidR="00107C11" w:rsidRDefault="005D2531">
      <w:pPr>
        <w:pStyle w:val="Heading4"/>
        <w:numPr>
          <w:ilvl w:val="0"/>
          <w:numId w:val="38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Zero was featured in Disney Adventures magazine as one of the magazine’s favorite video game villains.</w:t>
      </w:r>
    </w:p>
    <w:p w:rsidR="00107C11" w:rsidRDefault="005D2531">
      <w:pPr>
        <w:numPr>
          <w:ilvl w:val="0"/>
          <w:numId w:val="38"/>
        </w:numPr>
        <w:rPr>
          <w:sz w:val="20"/>
        </w:rPr>
      </w:pPr>
      <w:r>
        <w:rPr>
          <w:sz w:val="20"/>
        </w:rPr>
        <w:t xml:space="preserve">Game received </w:t>
      </w:r>
      <w:r>
        <w:rPr>
          <w:b/>
          <w:bCs/>
          <w:sz w:val="20"/>
        </w:rPr>
        <w:t>Editor’s Choice Gold Award</w:t>
      </w:r>
      <w:r>
        <w:rPr>
          <w:sz w:val="20"/>
        </w:rPr>
        <w:t xml:space="preserve"> in the industry publication </w:t>
      </w:r>
      <w:r>
        <w:rPr>
          <w:b/>
          <w:bCs/>
          <w:sz w:val="20"/>
        </w:rPr>
        <w:t>EGM</w:t>
      </w:r>
      <w:r>
        <w:rPr>
          <w:sz w:val="20"/>
        </w:rPr>
        <w:t>.</w:t>
      </w:r>
    </w:p>
    <w:p w:rsidR="00107C11" w:rsidRDefault="00107C11">
      <w:pPr>
        <w:rPr>
          <w:b/>
          <w:bCs/>
          <w:sz w:val="20"/>
        </w:rPr>
      </w:pPr>
    </w:p>
    <w:p w:rsidR="00107C11" w:rsidRDefault="005D2531">
      <w:pPr>
        <w:ind w:firstLine="720"/>
        <w:rPr>
          <w:sz w:val="20"/>
        </w:rPr>
      </w:pPr>
      <w:r>
        <w:rPr>
          <w:b/>
          <w:bCs/>
          <w:sz w:val="20"/>
        </w:rPr>
        <w:t xml:space="preserve">Aero the Acrobat 2 – Nintendo SNES </w:t>
      </w:r>
      <w:r>
        <w:rPr>
          <w:sz w:val="20"/>
        </w:rPr>
        <w:t>and</w:t>
      </w:r>
      <w:r>
        <w:rPr>
          <w:b/>
          <w:bCs/>
          <w:sz w:val="20"/>
        </w:rPr>
        <w:t xml:space="preserve"> Sega Genesis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1994)</w:t>
      </w:r>
    </w:p>
    <w:p w:rsidR="00107C11" w:rsidRDefault="005D2531">
      <w:pPr>
        <w:numPr>
          <w:ilvl w:val="0"/>
          <w:numId w:val="6"/>
        </w:numPr>
        <w:rPr>
          <w:b/>
          <w:bCs/>
          <w:sz w:val="20"/>
        </w:rPr>
      </w:pPr>
      <w:r>
        <w:rPr>
          <w:sz w:val="20"/>
        </w:rPr>
        <w:t>Created character designs for enemies and circus train.</w:t>
      </w:r>
    </w:p>
    <w:p w:rsidR="00107C11" w:rsidRDefault="005D2531">
      <w:pPr>
        <w:numPr>
          <w:ilvl w:val="0"/>
          <w:numId w:val="6"/>
        </w:numPr>
        <w:rPr>
          <w:b/>
          <w:bCs/>
          <w:sz w:val="22"/>
        </w:rPr>
      </w:pPr>
      <w:r>
        <w:rPr>
          <w:sz w:val="20"/>
        </w:rPr>
        <w:t>Associate producer on the title.</w:t>
      </w:r>
    </w:p>
    <w:p w:rsidR="00107C11" w:rsidRDefault="00107C11">
      <w:pPr>
        <w:rPr>
          <w:sz w:val="20"/>
        </w:rPr>
      </w:pPr>
    </w:p>
    <w:p w:rsidR="00107C11" w:rsidRDefault="005D2531">
      <w:pPr>
        <w:ind w:firstLine="720"/>
        <w:rPr>
          <w:b/>
          <w:bCs/>
          <w:sz w:val="20"/>
        </w:rPr>
      </w:pPr>
      <w:r>
        <w:rPr>
          <w:b/>
          <w:bCs/>
          <w:sz w:val="20"/>
        </w:rPr>
        <w:t>Aero the Acrobat – Nintendo SNES</w:t>
      </w:r>
      <w:r>
        <w:rPr>
          <w:sz w:val="20"/>
        </w:rPr>
        <w:t xml:space="preserve"> and</w:t>
      </w:r>
      <w:r>
        <w:rPr>
          <w:b/>
          <w:bCs/>
          <w:sz w:val="20"/>
        </w:rPr>
        <w:t xml:space="preserve"> Sega Genesis (</w:t>
      </w:r>
      <w:r>
        <w:rPr>
          <w:sz w:val="20"/>
        </w:rPr>
        <w:t>shipped</w:t>
      </w:r>
      <w:r>
        <w:rPr>
          <w:b/>
          <w:bCs/>
          <w:sz w:val="20"/>
        </w:rPr>
        <w:t xml:space="preserve"> 1993)</w:t>
      </w:r>
    </w:p>
    <w:p w:rsidR="00107C11" w:rsidRDefault="005D2531">
      <w:pPr>
        <w:numPr>
          <w:ilvl w:val="0"/>
          <w:numId w:val="8"/>
        </w:numPr>
        <w:rPr>
          <w:sz w:val="20"/>
        </w:rPr>
      </w:pPr>
      <w:r>
        <w:rPr>
          <w:sz w:val="20"/>
        </w:rPr>
        <w:t>Co-creator of the intellectual property.</w:t>
      </w:r>
    </w:p>
    <w:p w:rsidR="00107C11" w:rsidRDefault="005D2531">
      <w:pPr>
        <w:numPr>
          <w:ilvl w:val="0"/>
          <w:numId w:val="8"/>
        </w:numPr>
        <w:rPr>
          <w:sz w:val="20"/>
        </w:rPr>
      </w:pPr>
      <w:r>
        <w:rPr>
          <w:sz w:val="20"/>
        </w:rPr>
        <w:t>Designed the original and establishing looks for title character and his arch nemesis.</w:t>
      </w:r>
    </w:p>
    <w:p w:rsidR="00107C11" w:rsidRDefault="005D2531">
      <w:pPr>
        <w:numPr>
          <w:ilvl w:val="0"/>
          <w:numId w:val="8"/>
        </w:numPr>
        <w:rPr>
          <w:sz w:val="22"/>
        </w:rPr>
      </w:pPr>
      <w:r>
        <w:rPr>
          <w:sz w:val="20"/>
        </w:rPr>
        <w:t>Designed the E3 promotional pin.</w:t>
      </w:r>
    </w:p>
    <w:p w:rsidR="00107C11" w:rsidRDefault="00107C11">
      <w:pPr>
        <w:rPr>
          <w:sz w:val="22"/>
        </w:rPr>
      </w:pPr>
    </w:p>
    <w:p w:rsidR="00107C11" w:rsidRDefault="00107C11">
      <w:pPr>
        <w:ind w:left="720"/>
        <w:rPr>
          <w:sz w:val="20"/>
        </w:rPr>
      </w:pPr>
    </w:p>
    <w:p w:rsidR="00107C11" w:rsidRDefault="00107C11">
      <w:pPr>
        <w:ind w:left="720"/>
        <w:rPr>
          <w:b/>
          <w:bCs/>
          <w:sz w:val="20"/>
        </w:rPr>
      </w:pPr>
    </w:p>
    <w:p w:rsidR="00107C11" w:rsidRDefault="005D2531">
      <w:pPr>
        <w:pStyle w:val="Heading3"/>
      </w:pPr>
      <w:r>
        <w:t>TECHNICAL SKILLS</w:t>
      </w:r>
    </w:p>
    <w:p w:rsidR="00107C11" w:rsidRDefault="00107C11">
      <w:pPr>
        <w:rPr>
          <w:b/>
          <w:bCs/>
          <w:sz w:val="22"/>
        </w:rPr>
      </w:pPr>
    </w:p>
    <w:p w:rsidR="00107C11" w:rsidRDefault="005D2531">
      <w:pPr>
        <w:ind w:left="2880" w:hanging="2160"/>
        <w:rPr>
          <w:sz w:val="20"/>
        </w:rPr>
      </w:pPr>
      <w:r>
        <w:rPr>
          <w:b/>
          <w:bCs/>
          <w:sz w:val="20"/>
        </w:rPr>
        <w:t>Writing/ Design</w:t>
      </w:r>
      <w:r>
        <w:rPr>
          <w:sz w:val="20"/>
        </w:rPr>
        <w:tab/>
      </w:r>
      <w:proofErr w:type="gramStart"/>
      <w:r>
        <w:rPr>
          <w:sz w:val="20"/>
        </w:rPr>
        <w:t>All</w:t>
      </w:r>
      <w:proofErr w:type="gramEnd"/>
      <w:r>
        <w:rPr>
          <w:sz w:val="20"/>
        </w:rPr>
        <w:t xml:space="preserve"> story and game elements.  Design documents, level layouts.</w:t>
      </w:r>
    </w:p>
    <w:p w:rsidR="00107C11" w:rsidRDefault="005D2531">
      <w:pPr>
        <w:ind w:left="2880" w:hanging="2160"/>
        <w:rPr>
          <w:sz w:val="20"/>
        </w:rPr>
      </w:pPr>
      <w:proofErr w:type="gramStart"/>
      <w:r>
        <w:rPr>
          <w:b/>
          <w:bCs/>
          <w:sz w:val="20"/>
        </w:rPr>
        <w:t>Illustration</w:t>
      </w:r>
      <w:r>
        <w:rPr>
          <w:sz w:val="20"/>
        </w:rPr>
        <w:tab/>
        <w:t>Traditional character design.</w:t>
      </w:r>
      <w:proofErr w:type="gramEnd"/>
    </w:p>
    <w:p w:rsidR="00107C11" w:rsidRDefault="005D2531">
      <w:pPr>
        <w:ind w:left="2880" w:hanging="2160"/>
        <w:rPr>
          <w:sz w:val="20"/>
        </w:rPr>
      </w:pPr>
      <w:r>
        <w:rPr>
          <w:b/>
          <w:bCs/>
          <w:sz w:val="20"/>
        </w:rPr>
        <w:t>3D Modeling</w:t>
      </w:r>
      <w:r>
        <w:rPr>
          <w:sz w:val="20"/>
        </w:rPr>
        <w:tab/>
        <w:t>CSG game editors and Maya.</w:t>
      </w:r>
    </w:p>
    <w:p w:rsidR="00107C11" w:rsidRDefault="005D2531">
      <w:pPr>
        <w:ind w:left="2880" w:hanging="2160"/>
        <w:rPr>
          <w:sz w:val="20"/>
        </w:rPr>
      </w:pPr>
      <w:proofErr w:type="gramStart"/>
      <w:r>
        <w:rPr>
          <w:b/>
          <w:bCs/>
          <w:sz w:val="20"/>
        </w:rPr>
        <w:t>Textures</w:t>
      </w:r>
      <w:r>
        <w:rPr>
          <w:sz w:val="20"/>
        </w:rPr>
        <w:tab/>
        <w:t>Using Photoshop.</w:t>
      </w:r>
      <w:proofErr w:type="gramEnd"/>
    </w:p>
    <w:p w:rsidR="00107C11" w:rsidRDefault="005D2531">
      <w:pPr>
        <w:ind w:left="2880" w:hanging="2160"/>
        <w:rPr>
          <w:sz w:val="20"/>
        </w:rPr>
      </w:pPr>
      <w:proofErr w:type="spellStart"/>
      <w:r>
        <w:rPr>
          <w:b/>
          <w:bCs/>
          <w:sz w:val="20"/>
        </w:rPr>
        <w:t>Shader</w:t>
      </w:r>
      <w:proofErr w:type="spellEnd"/>
      <w:r>
        <w:rPr>
          <w:b/>
          <w:bCs/>
          <w:sz w:val="20"/>
        </w:rPr>
        <w:t xml:space="preserve"> networks</w:t>
      </w:r>
      <w:r>
        <w:rPr>
          <w:sz w:val="20"/>
        </w:rPr>
        <w:tab/>
        <w:t>Using Maya.</w:t>
      </w:r>
    </w:p>
    <w:p w:rsidR="00107C11" w:rsidRDefault="00107C11">
      <w:pPr>
        <w:pStyle w:val="Heading1"/>
        <w:rPr>
          <w:rFonts w:ascii="Times New Roman" w:hAnsi="Times New Roman"/>
          <w:b w:val="0"/>
          <w:bCs w:val="0"/>
          <w:sz w:val="20"/>
        </w:rPr>
      </w:pPr>
    </w:p>
    <w:p w:rsidR="00107C11" w:rsidRDefault="00107C11"/>
    <w:p w:rsidR="00107C11" w:rsidRDefault="005D2531">
      <w:pPr>
        <w:pStyle w:val="Heading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EDUCATION</w:t>
      </w:r>
    </w:p>
    <w:p w:rsidR="00107C11" w:rsidRDefault="005D2531">
      <w:pPr>
        <w:pStyle w:val="CompanyName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1993 – 1995</w:t>
      </w:r>
      <w:r>
        <w:rPr>
          <w:rFonts w:ascii="Times New Roman" w:hAnsi="Times New Roman"/>
          <w:sz w:val="20"/>
        </w:rPr>
        <w:tab/>
        <w:t>California State University, Long Beach</w:t>
      </w:r>
      <w:r>
        <w:rPr>
          <w:rFonts w:ascii="Times New Roman" w:hAnsi="Times New Roman"/>
          <w:sz w:val="20"/>
        </w:rPr>
        <w:tab/>
        <w:t xml:space="preserve">              Film Studies</w:t>
      </w:r>
    </w:p>
    <w:p w:rsidR="00107C11" w:rsidRDefault="005D2531">
      <w:pPr>
        <w:pStyle w:val="JobTitle"/>
        <w:rPr>
          <w:rFonts w:ascii="Times New Roman" w:hAnsi="Times New Roman"/>
          <w:i w:val="0"/>
          <w:iCs/>
          <w:sz w:val="22"/>
        </w:rPr>
      </w:pPr>
      <w:r>
        <w:rPr>
          <w:rFonts w:ascii="Times New Roman" w:hAnsi="Times New Roman"/>
          <w:i w:val="0"/>
          <w:iCs/>
          <w:sz w:val="20"/>
        </w:rPr>
        <w:t>1991 – 1993</w:t>
      </w:r>
      <w:r>
        <w:rPr>
          <w:rFonts w:ascii="Times New Roman" w:hAnsi="Times New Roman"/>
          <w:i w:val="0"/>
          <w:iCs/>
          <w:sz w:val="20"/>
        </w:rPr>
        <w:tab/>
        <w:t>California State University, Northridge</w:t>
      </w:r>
      <w:r>
        <w:rPr>
          <w:rFonts w:ascii="Times New Roman" w:hAnsi="Times New Roman"/>
          <w:i w:val="0"/>
          <w:iCs/>
          <w:sz w:val="20"/>
        </w:rPr>
        <w:tab/>
        <w:t>Graphic Design</w:t>
      </w:r>
    </w:p>
    <w:p w:rsidR="00107C11" w:rsidRDefault="00107C11">
      <w:pPr>
        <w:rPr>
          <w:sz w:val="20"/>
        </w:rPr>
      </w:pPr>
    </w:p>
    <w:p w:rsidR="00107C11" w:rsidRDefault="00107C11">
      <w:pPr>
        <w:pStyle w:val="Heading1"/>
        <w:rPr>
          <w:rFonts w:ascii="Times New Roman" w:hAnsi="Times New Roman"/>
          <w:sz w:val="22"/>
        </w:rPr>
      </w:pPr>
    </w:p>
    <w:p w:rsidR="00107C11" w:rsidRDefault="005D2531">
      <w:pPr>
        <w:pStyle w:val="Heading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INTERESTS/ HOBBIES</w:t>
      </w:r>
    </w:p>
    <w:p w:rsidR="00107C11" w:rsidRDefault="00107C11"/>
    <w:p w:rsidR="00107C11" w:rsidRDefault="005D2531">
      <w:pPr>
        <w:rPr>
          <w:sz w:val="20"/>
        </w:rPr>
      </w:pPr>
      <w:r>
        <w:rPr>
          <w:sz w:val="20"/>
        </w:rPr>
        <w:t>Platform, Stealth Action, and Extreme sport console games.</w:t>
      </w:r>
    </w:p>
    <w:p w:rsidR="00107C11" w:rsidRDefault="005D2531">
      <w:pPr>
        <w:tabs>
          <w:tab w:val="left" w:pos="3120"/>
        </w:tabs>
        <w:rPr>
          <w:sz w:val="20"/>
        </w:rPr>
      </w:pPr>
      <w:proofErr w:type="gramStart"/>
      <w:r>
        <w:rPr>
          <w:sz w:val="20"/>
        </w:rPr>
        <w:t>RTS and FPS computer games.</w:t>
      </w:r>
      <w:proofErr w:type="gramEnd"/>
      <w:r>
        <w:rPr>
          <w:sz w:val="20"/>
        </w:rPr>
        <w:tab/>
      </w:r>
    </w:p>
    <w:p w:rsidR="00107C11" w:rsidRDefault="005D2531">
      <w:pPr>
        <w:tabs>
          <w:tab w:val="left" w:pos="3120"/>
        </w:tabs>
        <w:rPr>
          <w:sz w:val="20"/>
        </w:rPr>
      </w:pPr>
      <w:proofErr w:type="gramStart"/>
      <w:r>
        <w:rPr>
          <w:sz w:val="20"/>
        </w:rPr>
        <w:t>Any games that are balanced and fun regardless of genre.</w:t>
      </w:r>
      <w:proofErr w:type="gramEnd"/>
    </w:p>
    <w:p w:rsidR="00107C11" w:rsidRDefault="005D2531">
      <w:pPr>
        <w:rPr>
          <w:sz w:val="20"/>
        </w:rPr>
      </w:pPr>
      <w:r>
        <w:rPr>
          <w:sz w:val="20"/>
        </w:rPr>
        <w:t>Magic: The Gathering</w:t>
      </w:r>
    </w:p>
    <w:p w:rsidR="00107C11" w:rsidRDefault="005D2531">
      <w:proofErr w:type="gramStart"/>
      <w:r>
        <w:rPr>
          <w:sz w:val="20"/>
        </w:rPr>
        <w:t>Comic book illustration.</w:t>
      </w:r>
      <w:proofErr w:type="gramEnd"/>
      <w:r>
        <w:rPr>
          <w:sz w:val="20"/>
        </w:rPr>
        <w:t xml:space="preserve">  (Original IPs currently in development)</w:t>
      </w:r>
    </w:p>
    <w:p w:rsidR="005D2531" w:rsidRDefault="005D2531"/>
    <w:sectPr w:rsidR="005D2531" w:rsidSect="00107C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B4B90A"/>
    <w:lvl w:ilvl="0">
      <w:numFmt w:val="decimal"/>
      <w:lvlText w:val="*"/>
      <w:lvlJc w:val="left"/>
    </w:lvl>
  </w:abstractNum>
  <w:abstractNum w:abstractNumId="1">
    <w:nsid w:val="01B07416"/>
    <w:multiLevelType w:val="hybridMultilevel"/>
    <w:tmpl w:val="892E1E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2DC56AA"/>
    <w:multiLevelType w:val="hybridMultilevel"/>
    <w:tmpl w:val="1DFCC2C2"/>
    <w:lvl w:ilvl="0" w:tplc="DEC26A2C">
      <w:start w:val="200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942C85"/>
    <w:multiLevelType w:val="hybridMultilevel"/>
    <w:tmpl w:val="5D6096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C1712B"/>
    <w:multiLevelType w:val="hybridMultilevel"/>
    <w:tmpl w:val="8BE2C5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8C23E0E"/>
    <w:multiLevelType w:val="hybridMultilevel"/>
    <w:tmpl w:val="622A84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9232A6D"/>
    <w:multiLevelType w:val="hybridMultilevel"/>
    <w:tmpl w:val="84E6FC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09C864CE"/>
    <w:multiLevelType w:val="hybridMultilevel"/>
    <w:tmpl w:val="622A84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0A440677"/>
    <w:multiLevelType w:val="hybridMultilevel"/>
    <w:tmpl w:val="622A84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26B5121"/>
    <w:multiLevelType w:val="hybridMultilevel"/>
    <w:tmpl w:val="56F2E7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487262D"/>
    <w:multiLevelType w:val="hybridMultilevel"/>
    <w:tmpl w:val="7476630C"/>
    <w:lvl w:ilvl="0" w:tplc="DEC26A2C">
      <w:start w:val="200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A136F0"/>
    <w:multiLevelType w:val="hybridMultilevel"/>
    <w:tmpl w:val="8EB2B5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D253C7B"/>
    <w:multiLevelType w:val="hybridMultilevel"/>
    <w:tmpl w:val="D080656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1D6D0C54"/>
    <w:multiLevelType w:val="hybridMultilevel"/>
    <w:tmpl w:val="622A84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0A63C71"/>
    <w:multiLevelType w:val="hybridMultilevel"/>
    <w:tmpl w:val="E83618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2A604D0"/>
    <w:multiLevelType w:val="hybridMultilevel"/>
    <w:tmpl w:val="B630D4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2E6147D"/>
    <w:multiLevelType w:val="hybridMultilevel"/>
    <w:tmpl w:val="64D232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2F72350"/>
    <w:multiLevelType w:val="hybridMultilevel"/>
    <w:tmpl w:val="FCEA6A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22FA7A7D"/>
    <w:multiLevelType w:val="hybridMultilevel"/>
    <w:tmpl w:val="C6DC7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8992F92"/>
    <w:multiLevelType w:val="hybridMultilevel"/>
    <w:tmpl w:val="827C59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2CA9147C"/>
    <w:multiLevelType w:val="hybridMultilevel"/>
    <w:tmpl w:val="0A40AD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2F6204BD"/>
    <w:multiLevelType w:val="hybridMultilevel"/>
    <w:tmpl w:val="622A84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3E4024C"/>
    <w:multiLevelType w:val="hybridMultilevel"/>
    <w:tmpl w:val="7DD258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CEE30E2"/>
    <w:multiLevelType w:val="hybridMultilevel"/>
    <w:tmpl w:val="236C3E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EE45DD"/>
    <w:multiLevelType w:val="hybridMultilevel"/>
    <w:tmpl w:val="C5DC2F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D536C70"/>
    <w:multiLevelType w:val="hybridMultilevel"/>
    <w:tmpl w:val="AB16DB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3ED95D6E"/>
    <w:multiLevelType w:val="hybridMultilevel"/>
    <w:tmpl w:val="4306C4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F7355AE"/>
    <w:multiLevelType w:val="hybridMultilevel"/>
    <w:tmpl w:val="90E416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21B51AC"/>
    <w:multiLevelType w:val="hybridMultilevel"/>
    <w:tmpl w:val="D35601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23B22EC"/>
    <w:multiLevelType w:val="hybridMultilevel"/>
    <w:tmpl w:val="EFA6643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>
    <w:nsid w:val="47D626B9"/>
    <w:multiLevelType w:val="hybridMultilevel"/>
    <w:tmpl w:val="5FF48D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48233B17"/>
    <w:multiLevelType w:val="hybridMultilevel"/>
    <w:tmpl w:val="23F0170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49B61083"/>
    <w:multiLevelType w:val="hybridMultilevel"/>
    <w:tmpl w:val="498E44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4E3B79CA"/>
    <w:multiLevelType w:val="hybridMultilevel"/>
    <w:tmpl w:val="228480F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>
    <w:nsid w:val="51893D52"/>
    <w:multiLevelType w:val="hybridMultilevel"/>
    <w:tmpl w:val="4B4C3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4038B8"/>
    <w:multiLevelType w:val="hybridMultilevel"/>
    <w:tmpl w:val="D08065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4920B67"/>
    <w:multiLevelType w:val="hybridMultilevel"/>
    <w:tmpl w:val="4046200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7377B48"/>
    <w:multiLevelType w:val="hybridMultilevel"/>
    <w:tmpl w:val="AF1C59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155121E"/>
    <w:multiLevelType w:val="hybridMultilevel"/>
    <w:tmpl w:val="9F6C8E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748A29D1"/>
    <w:multiLevelType w:val="hybridMultilevel"/>
    <w:tmpl w:val="D4E050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>
    <w:nsid w:val="791A1B3E"/>
    <w:multiLevelType w:val="hybridMultilevel"/>
    <w:tmpl w:val="8DEACC4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8"/>
  </w:num>
  <w:num w:numId="5">
    <w:abstractNumId w:val="23"/>
  </w:num>
  <w:num w:numId="6">
    <w:abstractNumId w:val="9"/>
  </w:num>
  <w:num w:numId="7">
    <w:abstractNumId w:val="30"/>
  </w:num>
  <w:num w:numId="8">
    <w:abstractNumId w:val="22"/>
  </w:num>
  <w:num w:numId="9">
    <w:abstractNumId w:val="32"/>
  </w:num>
  <w:num w:numId="10">
    <w:abstractNumId w:val="19"/>
  </w:num>
  <w:num w:numId="11">
    <w:abstractNumId w:val="37"/>
  </w:num>
  <w:num w:numId="12">
    <w:abstractNumId w:val="7"/>
  </w:num>
  <w:num w:numId="13">
    <w:abstractNumId w:val="5"/>
  </w:num>
  <w:num w:numId="14">
    <w:abstractNumId w:val="38"/>
  </w:num>
  <w:num w:numId="15">
    <w:abstractNumId w:val="13"/>
  </w:num>
  <w:num w:numId="16">
    <w:abstractNumId w:val="20"/>
  </w:num>
  <w:num w:numId="17">
    <w:abstractNumId w:val="27"/>
  </w:num>
  <w:num w:numId="18">
    <w:abstractNumId w:val="17"/>
  </w:num>
  <w:num w:numId="19">
    <w:abstractNumId w:val="12"/>
  </w:num>
  <w:num w:numId="20">
    <w:abstractNumId w:val="21"/>
  </w:num>
  <w:num w:numId="21">
    <w:abstractNumId w:val="35"/>
  </w:num>
  <w:num w:numId="22">
    <w:abstractNumId w:val="14"/>
  </w:num>
  <w:num w:numId="23">
    <w:abstractNumId w:val="29"/>
  </w:num>
  <w:num w:numId="24">
    <w:abstractNumId w:val="33"/>
  </w:num>
  <w:num w:numId="25">
    <w:abstractNumId w:val="16"/>
  </w:num>
  <w:num w:numId="26">
    <w:abstractNumId w:val="3"/>
  </w:num>
  <w:num w:numId="27">
    <w:abstractNumId w:val="28"/>
  </w:num>
  <w:num w:numId="28">
    <w:abstractNumId w:val="26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  <w:num w:numId="30">
    <w:abstractNumId w:val="39"/>
  </w:num>
  <w:num w:numId="31">
    <w:abstractNumId w:val="6"/>
  </w:num>
  <w:num w:numId="32">
    <w:abstractNumId w:val="24"/>
  </w:num>
  <w:num w:numId="33">
    <w:abstractNumId w:val="1"/>
  </w:num>
  <w:num w:numId="34">
    <w:abstractNumId w:val="25"/>
  </w:num>
  <w:num w:numId="35">
    <w:abstractNumId w:val="31"/>
  </w:num>
  <w:num w:numId="36">
    <w:abstractNumId w:val="40"/>
  </w:num>
  <w:num w:numId="37">
    <w:abstractNumId w:val="34"/>
  </w:num>
  <w:num w:numId="38">
    <w:abstractNumId w:val="11"/>
  </w:num>
  <w:num w:numId="39">
    <w:abstractNumId w:val="4"/>
  </w:num>
  <w:num w:numId="40">
    <w:abstractNumId w:val="36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709D8"/>
    <w:rsid w:val="000D6025"/>
    <w:rsid w:val="00107C11"/>
    <w:rsid w:val="005D2531"/>
    <w:rsid w:val="006709D8"/>
    <w:rsid w:val="009F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11"/>
    <w:rPr>
      <w:sz w:val="24"/>
      <w:szCs w:val="24"/>
    </w:rPr>
  </w:style>
  <w:style w:type="paragraph" w:styleId="Heading1">
    <w:name w:val="heading 1"/>
    <w:basedOn w:val="Normal"/>
    <w:next w:val="Normal"/>
    <w:qFormat/>
    <w:rsid w:val="00107C1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qFormat/>
    <w:rsid w:val="00107C11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107C11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107C11"/>
    <w:pPr>
      <w:keepNext/>
      <w:ind w:left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107C11"/>
    <w:pPr>
      <w:keepNext/>
      <w:ind w:left="2160" w:hanging="144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107C11"/>
    <w:pPr>
      <w:keepNext/>
      <w:ind w:lef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107C11"/>
    <w:pPr>
      <w:keepNext/>
      <w:ind w:firstLine="720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107C11"/>
    <w:pPr>
      <w:keepNext/>
      <w:ind w:firstLine="720"/>
      <w:outlineLvl w:val="7"/>
    </w:pPr>
    <w:rPr>
      <w:b/>
      <w:bCs/>
      <w:sz w:val="20"/>
      <w:u w:val="single"/>
    </w:rPr>
  </w:style>
  <w:style w:type="paragraph" w:styleId="Heading9">
    <w:name w:val="heading 9"/>
    <w:basedOn w:val="Normal"/>
    <w:next w:val="Normal"/>
    <w:qFormat/>
    <w:rsid w:val="00107C11"/>
    <w:pPr>
      <w:keepNext/>
      <w:ind w:left="720"/>
      <w:outlineLvl w:val="8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107C11"/>
    <w:pPr>
      <w:widowControl w:val="0"/>
      <w:spacing w:line="160" w:lineRule="atLeast"/>
      <w:jc w:val="center"/>
    </w:pPr>
    <w:rPr>
      <w:rFonts w:ascii="Garamond" w:hAnsi="Garamond"/>
      <w:caps/>
      <w:snapToGrid w:val="0"/>
      <w:spacing w:val="30"/>
      <w:sz w:val="15"/>
      <w:szCs w:val="20"/>
    </w:rPr>
  </w:style>
  <w:style w:type="paragraph" w:customStyle="1" w:styleId="CompanyName">
    <w:name w:val="Company Name"/>
    <w:basedOn w:val="Normal"/>
    <w:next w:val="JobTitle"/>
    <w:rsid w:val="00107C11"/>
    <w:pPr>
      <w:widowControl w:val="0"/>
      <w:tabs>
        <w:tab w:val="left" w:pos="1440"/>
        <w:tab w:val="right" w:pos="6480"/>
      </w:tabs>
      <w:spacing w:before="220" w:line="220" w:lineRule="atLeast"/>
    </w:pPr>
    <w:rPr>
      <w:rFonts w:ascii="Garamond" w:hAnsi="Garamond"/>
      <w:snapToGrid w:val="0"/>
      <w:sz w:val="22"/>
      <w:szCs w:val="20"/>
    </w:rPr>
  </w:style>
  <w:style w:type="paragraph" w:customStyle="1" w:styleId="JobTitle">
    <w:name w:val="Job Title"/>
    <w:next w:val="Achievement"/>
    <w:rsid w:val="00107C11"/>
    <w:pPr>
      <w:widowControl w:val="0"/>
      <w:spacing w:before="40" w:after="40" w:line="220" w:lineRule="atLeast"/>
    </w:pPr>
    <w:rPr>
      <w:rFonts w:ascii="Garamond" w:hAnsi="Garamond"/>
      <w:i/>
      <w:snapToGrid w:val="0"/>
      <w:spacing w:val="5"/>
      <w:sz w:val="23"/>
    </w:rPr>
  </w:style>
  <w:style w:type="paragraph" w:customStyle="1" w:styleId="Achievement">
    <w:name w:val="Achievement"/>
    <w:basedOn w:val="BodyText"/>
    <w:rsid w:val="00107C11"/>
    <w:pPr>
      <w:widowControl w:val="0"/>
      <w:spacing w:after="60" w:line="240" w:lineRule="atLeast"/>
      <w:ind w:left="240" w:hanging="240"/>
      <w:jc w:val="both"/>
    </w:pPr>
    <w:rPr>
      <w:rFonts w:ascii="Garamond" w:hAnsi="Garamond"/>
      <w:snapToGrid w:val="0"/>
      <w:sz w:val="22"/>
      <w:szCs w:val="20"/>
    </w:rPr>
  </w:style>
  <w:style w:type="paragraph" w:styleId="BodyText">
    <w:name w:val="Body Text"/>
    <w:basedOn w:val="Normal"/>
    <w:semiHidden/>
    <w:rsid w:val="00107C11"/>
    <w:pPr>
      <w:spacing w:after="120"/>
    </w:pPr>
  </w:style>
  <w:style w:type="paragraph" w:customStyle="1" w:styleId="DocumentLabel">
    <w:name w:val="Document Label"/>
    <w:basedOn w:val="Normal"/>
    <w:next w:val="Normal"/>
    <w:rsid w:val="00107C11"/>
    <w:pPr>
      <w:widowControl w:val="0"/>
      <w:spacing w:after="220"/>
      <w:jc w:val="both"/>
    </w:pPr>
    <w:rPr>
      <w:rFonts w:ascii="Garamond" w:hAnsi="Garamond"/>
      <w:snapToGrid w:val="0"/>
      <w:spacing w:val="-20"/>
      <w:sz w:val="48"/>
      <w:szCs w:val="20"/>
    </w:rPr>
  </w:style>
  <w:style w:type="paragraph" w:customStyle="1" w:styleId="Objective">
    <w:name w:val="Objective"/>
    <w:basedOn w:val="Normal"/>
    <w:next w:val="BodyText"/>
    <w:rsid w:val="00107C11"/>
    <w:pPr>
      <w:widowControl w:val="0"/>
      <w:spacing w:before="60" w:after="220" w:line="220" w:lineRule="atLeast"/>
      <w:jc w:val="both"/>
    </w:pPr>
    <w:rPr>
      <w:rFonts w:ascii="Garamond" w:hAnsi="Garamond"/>
      <w:snapToGrid w:val="0"/>
      <w:sz w:val="22"/>
      <w:szCs w:val="20"/>
    </w:rPr>
  </w:style>
  <w:style w:type="character" w:styleId="Hyperlink">
    <w:name w:val="Hyperlink"/>
    <w:basedOn w:val="DefaultParagraphFont"/>
    <w:semiHidden/>
    <w:rsid w:val="00107C11"/>
    <w:rPr>
      <w:color w:val="0000FF"/>
      <w:u w:val="single"/>
    </w:rPr>
  </w:style>
  <w:style w:type="paragraph" w:styleId="BodyTextIndent">
    <w:name w:val="Body Text Indent"/>
    <w:basedOn w:val="Normal"/>
    <w:semiHidden/>
    <w:rsid w:val="00107C11"/>
    <w:pPr>
      <w:ind w:left="21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insill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SILLER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6308 RANCHO MISSION ROAD #171 • SAN DIEGO, CA   92108</vt:lpstr>
    </vt:vector>
  </TitlesOfParts>
  <Company> </Company>
  <LinksUpToDate>false</LinksUpToDate>
  <CharactersWithSpaces>5478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http://www.justinsiller.com/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mailto:JDSILLER@yahoo.com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6308 RANCHO MISSION ROAD #171 • SAN DIEGO, CA   92108</dc:title>
  <dc:subject/>
  <dc:creator> </dc:creator>
  <cp:keywords/>
  <dc:description/>
  <cp:lastModifiedBy>Justin</cp:lastModifiedBy>
  <cp:revision>2</cp:revision>
  <cp:lastPrinted>2003-09-19T04:29:00Z</cp:lastPrinted>
  <dcterms:created xsi:type="dcterms:W3CDTF">2008-02-28T04:27:00Z</dcterms:created>
  <dcterms:modified xsi:type="dcterms:W3CDTF">2008-02-28T04:27:00Z</dcterms:modified>
</cp:coreProperties>
</file>